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A" w:rsidRDefault="00D43860" w:rsidP="0050792A">
      <w:pPr>
        <w:jc w:val="center"/>
        <w:rPr>
          <w:rFonts w:ascii="Halloween Spider" w:hAnsi="Halloween Spider"/>
          <w:b/>
          <w:color w:val="FF0000"/>
          <w:sz w:val="44"/>
          <w:szCs w:val="44"/>
        </w:rPr>
      </w:pPr>
      <w:r w:rsidRPr="00D43860">
        <w:rPr>
          <w:rFonts w:ascii="Halloween Spider" w:hAnsi="Halloween Spider"/>
          <w:b/>
          <w:noProof/>
          <w:color w:val="FF0000"/>
          <w:sz w:val="44"/>
          <w:szCs w:val="44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-345440</wp:posOffset>
            </wp:positionV>
            <wp:extent cx="1469390" cy="1333500"/>
            <wp:effectExtent l="76200" t="76200" r="92710" b="87630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333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2A" w:rsidRPr="0050792A">
        <w:rPr>
          <w:rFonts w:ascii="Halloween Spider" w:hAnsi="Halloween Spider"/>
          <w:b/>
          <w:color w:val="FF0000"/>
          <w:sz w:val="44"/>
          <w:szCs w:val="44"/>
        </w:rPr>
        <w:t>Halloween party</w:t>
      </w:r>
    </w:p>
    <w:p w:rsidR="00D77F8E" w:rsidRDefault="00D77F8E" w:rsidP="0050792A">
      <w:pPr>
        <w:jc w:val="center"/>
        <w:rPr>
          <w:rFonts w:ascii="Halloween Spider" w:hAnsi="Halloween Spider"/>
          <w:b/>
          <w:color w:val="FF0000"/>
          <w:sz w:val="44"/>
          <w:szCs w:val="44"/>
        </w:rPr>
      </w:pPr>
      <w:r>
        <w:rPr>
          <w:rFonts w:ascii="Halloween Spider" w:hAnsi="Halloween Spider"/>
          <w:b/>
          <w:color w:val="FF0000"/>
          <w:sz w:val="44"/>
          <w:szCs w:val="44"/>
        </w:rPr>
        <w:t>zaterdag</w:t>
      </w:r>
    </w:p>
    <w:p w:rsidR="00D77F8E" w:rsidRPr="00D77F8E" w:rsidRDefault="00D77F8E" w:rsidP="0050792A">
      <w:pPr>
        <w:jc w:val="center"/>
        <w:rPr>
          <w:rFonts w:ascii="Times New Roman" w:hAnsi="Times New Roman" w:cs="Times New Roman"/>
          <w:sz w:val="44"/>
          <w:szCs w:val="44"/>
        </w:rPr>
      </w:pPr>
      <w:r w:rsidRPr="00801DFF">
        <w:rPr>
          <w:rFonts w:ascii="Shlop" w:hAnsi="Shlop"/>
          <w:b/>
          <w:color w:val="FF0000"/>
          <w:sz w:val="72"/>
          <w:szCs w:val="72"/>
        </w:rPr>
        <w:t>29</w:t>
      </w:r>
      <w:r w:rsidRPr="00D77F8E">
        <w:rPr>
          <w:rFonts w:ascii="Halloween Spider" w:hAnsi="Halloween Spider"/>
          <w:b/>
          <w:color w:val="FF0000"/>
          <w:sz w:val="44"/>
          <w:szCs w:val="44"/>
        </w:rPr>
        <w:t xml:space="preserve"> oktober </w:t>
      </w:r>
      <w:r w:rsidRPr="00801DFF">
        <w:rPr>
          <w:rFonts w:ascii="Shlop" w:hAnsi="Shlop"/>
          <w:b/>
          <w:color w:val="FF0000"/>
          <w:sz w:val="72"/>
          <w:szCs w:val="72"/>
        </w:rPr>
        <w:t>2022</w:t>
      </w:r>
    </w:p>
    <w:p w:rsidR="00BE1FAA" w:rsidRDefault="00BE1FAA" w:rsidP="00AE040C">
      <w:pPr>
        <w:jc w:val="center"/>
      </w:pPr>
    </w:p>
    <w:p w:rsidR="00C74083" w:rsidRDefault="00C74083" w:rsidP="00D77F8E">
      <w:pPr>
        <w:jc w:val="center"/>
        <w:rPr>
          <w:rFonts w:ascii="Shlop" w:hAnsi="Shlop"/>
        </w:rPr>
      </w:pPr>
      <w:r>
        <w:rPr>
          <w:rFonts w:ascii="Shlop" w:hAnsi="Shlop"/>
        </w:rPr>
        <w:t>Sidder en beef, halloween komt er aan!</w:t>
      </w:r>
    </w:p>
    <w:p w:rsidR="00C74083" w:rsidRDefault="00D77F8E" w:rsidP="00C74083">
      <w:pPr>
        <w:jc w:val="center"/>
        <w:rPr>
          <w:rFonts w:ascii="Shlop" w:hAnsi="Shlop"/>
        </w:rPr>
      </w:pPr>
      <w:r w:rsidRPr="00D77F8E">
        <w:rPr>
          <w:rFonts w:ascii="Shlop" w:hAnsi="Shlop"/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48471</wp:posOffset>
            </wp:positionH>
            <wp:positionV relativeFrom="paragraph">
              <wp:posOffset>-1693</wp:posOffset>
            </wp:positionV>
            <wp:extent cx="5262033" cy="7332174"/>
            <wp:effectExtent l="0" t="0" r="0" b="254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767" cy="733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83">
        <w:rPr>
          <w:rFonts w:ascii="Shlop" w:hAnsi="Shlop"/>
        </w:rPr>
        <w:t>Verkleed je snel voordat ze je kunnen zien, want Frankenstein ontwaakt,</w:t>
      </w:r>
    </w:p>
    <w:p w:rsidR="00C74083" w:rsidRDefault="00C74083" w:rsidP="00C74083">
      <w:pPr>
        <w:jc w:val="center"/>
        <w:rPr>
          <w:rFonts w:ascii="Shlop" w:hAnsi="Shlop"/>
        </w:rPr>
      </w:pPr>
      <w:r>
        <w:rPr>
          <w:rFonts w:ascii="Shlop" w:hAnsi="Shlop"/>
        </w:rPr>
        <w:t>vampieren lopen los en zombies staan weer op</w:t>
      </w:r>
    </w:p>
    <w:p w:rsidR="00C74083" w:rsidRDefault="00C74083" w:rsidP="00C74083">
      <w:pPr>
        <w:jc w:val="center"/>
        <w:rPr>
          <w:rFonts w:ascii="Shlop" w:hAnsi="Shlop"/>
        </w:rPr>
      </w:pPr>
      <w:r>
        <w:rPr>
          <w:rFonts w:ascii="Shlop" w:hAnsi="Shlop"/>
        </w:rPr>
        <w:t>Schiet maar op anders kost het je je kop.</w:t>
      </w:r>
    </w:p>
    <w:p w:rsidR="00C74083" w:rsidRPr="00C74083" w:rsidRDefault="00C74083" w:rsidP="00C74083">
      <w:pPr>
        <w:jc w:val="center"/>
        <w:rPr>
          <w:rFonts w:ascii="Shlop" w:hAnsi="Shlop"/>
        </w:rPr>
      </w:pPr>
      <w:r>
        <w:rPr>
          <w:rFonts w:ascii="Shlop" w:hAnsi="Shlop"/>
        </w:rPr>
        <w:t>Heb je zin om mee te doen? Trek dan je engste kleren aan, versier jezelf met lookbollen om Dracula te verslaan.</w:t>
      </w:r>
    </w:p>
    <w:p w:rsidR="00C74083" w:rsidRDefault="00C74083" w:rsidP="00C74083"/>
    <w:p w:rsidR="00D579B1" w:rsidRPr="00965088" w:rsidRDefault="00D579B1" w:rsidP="00C74083">
      <w:pPr>
        <w:rPr>
          <w:b/>
        </w:rPr>
      </w:pPr>
      <w:r w:rsidRPr="00965088">
        <w:rPr>
          <w:b/>
        </w:rPr>
        <w:t>Beste leden en ouders,</w:t>
      </w:r>
    </w:p>
    <w:p w:rsidR="00D579B1" w:rsidRPr="00965088" w:rsidRDefault="00D579B1" w:rsidP="00C74083">
      <w:pPr>
        <w:rPr>
          <w:b/>
        </w:rPr>
      </w:pPr>
    </w:p>
    <w:p w:rsidR="00D579B1" w:rsidRPr="00965088" w:rsidRDefault="00D579B1" w:rsidP="00C74083">
      <w:pPr>
        <w:rPr>
          <w:b/>
        </w:rPr>
      </w:pPr>
      <w:r w:rsidRPr="00965088">
        <w:rPr>
          <w:b/>
        </w:rPr>
        <w:t>Het is we</w:t>
      </w:r>
      <w:r w:rsidR="00D43860">
        <w:rPr>
          <w:b/>
        </w:rPr>
        <w:t>er tijd om eens buiten de dojo</w:t>
      </w:r>
      <w:r w:rsidRPr="00965088">
        <w:rPr>
          <w:b/>
        </w:rPr>
        <w:t xml:space="preserve"> met </w:t>
      </w:r>
      <w:r w:rsidR="00965088">
        <w:rPr>
          <w:b/>
        </w:rPr>
        <w:t>el</w:t>
      </w:r>
      <w:r w:rsidRPr="00965088">
        <w:rPr>
          <w:b/>
        </w:rPr>
        <w:t>kaar kennis te maken en</w:t>
      </w:r>
      <w:r w:rsidR="00965088">
        <w:rPr>
          <w:b/>
        </w:rPr>
        <w:t xml:space="preserve"> gezellig</w:t>
      </w:r>
      <w:r w:rsidRPr="00965088">
        <w:rPr>
          <w:b/>
        </w:rPr>
        <w:t xml:space="preserve"> te griezelen en spoken. Natu</w:t>
      </w:r>
      <w:r w:rsidR="00965088">
        <w:rPr>
          <w:b/>
        </w:rPr>
        <w:t>urlijk hoort daar een hapje bij, Frankenstein en zijn vampieren bieden je het</w:t>
      </w:r>
      <w:r w:rsidR="00D43860">
        <w:rPr>
          <w:b/>
        </w:rPr>
        <w:t xml:space="preserve"> </w:t>
      </w:r>
      <w:r w:rsidR="00965088">
        <w:rPr>
          <w:b/>
        </w:rPr>
        <w:t>volgende aan tegen een economisch prijsje:</w:t>
      </w:r>
    </w:p>
    <w:p w:rsidR="00D579B1" w:rsidRPr="00965088" w:rsidRDefault="00D579B1" w:rsidP="00C74083">
      <w:pPr>
        <w:rPr>
          <w:b/>
        </w:rPr>
      </w:pPr>
      <w:r w:rsidRPr="00965088">
        <w:rPr>
          <w:b/>
        </w:rPr>
        <w:t>- een bloederig soepje</w:t>
      </w:r>
    </w:p>
    <w:p w:rsidR="00D579B1" w:rsidRPr="00965088" w:rsidRDefault="00D579B1" w:rsidP="00C74083">
      <w:pPr>
        <w:rPr>
          <w:b/>
        </w:rPr>
      </w:pPr>
      <w:r w:rsidRPr="00965088">
        <w:rPr>
          <w:b/>
        </w:rPr>
        <w:t>- een broodje afgehakte vingers</w:t>
      </w:r>
    </w:p>
    <w:p w:rsidR="00D579B1" w:rsidRPr="00965088" w:rsidRDefault="00D579B1" w:rsidP="00C74083">
      <w:pPr>
        <w:rPr>
          <w:b/>
        </w:rPr>
      </w:pPr>
      <w:r w:rsidRPr="00965088">
        <w:rPr>
          <w:b/>
        </w:rPr>
        <w:t>- een braakselpapje</w:t>
      </w:r>
      <w:r w:rsidR="00B0205C" w:rsidRPr="00965088">
        <w:rPr>
          <w:b/>
        </w:rPr>
        <w:t xml:space="preserve"> à la chili con carne</w:t>
      </w:r>
    </w:p>
    <w:p w:rsidR="00D579B1" w:rsidRPr="00965088" w:rsidRDefault="00801DFF" w:rsidP="00C74083">
      <w:pPr>
        <w:rPr>
          <w:b/>
        </w:rPr>
      </w:pPr>
      <w:r>
        <w:rPr>
          <w:b/>
        </w:rPr>
        <w:t xml:space="preserve">- </w:t>
      </w:r>
      <w:r w:rsidR="00B0205C" w:rsidRPr="00965088">
        <w:rPr>
          <w:b/>
        </w:rPr>
        <w:t>een hardgekookt eitje</w:t>
      </w:r>
    </w:p>
    <w:p w:rsidR="00D579B1" w:rsidRDefault="00801DFF" w:rsidP="00C74083">
      <w:pPr>
        <w:rPr>
          <w:b/>
        </w:rPr>
      </w:pPr>
      <w:r>
        <w:rPr>
          <w:b/>
        </w:rPr>
        <w:t>- of ……….....</w:t>
      </w:r>
    </w:p>
    <w:p w:rsidR="00801DFF" w:rsidRPr="00965088" w:rsidRDefault="00801DFF" w:rsidP="00C74083">
      <w:pPr>
        <w:rPr>
          <w:b/>
        </w:rPr>
      </w:pPr>
    </w:p>
    <w:p w:rsidR="00D579B1" w:rsidRPr="00965088" w:rsidRDefault="00D579B1" w:rsidP="00D77F8E">
      <w:pPr>
        <w:tabs>
          <w:tab w:val="left" w:pos="467"/>
        </w:tabs>
        <w:rPr>
          <w:b/>
        </w:rPr>
      </w:pPr>
      <w:r w:rsidRPr="00965088">
        <w:rPr>
          <w:b/>
        </w:rPr>
        <w:t xml:space="preserve">Zijn er mensen die zich geroepen voelen om voor deze gezellige avond een </w:t>
      </w:r>
      <w:r w:rsidR="00B0205C" w:rsidRPr="00965088">
        <w:rPr>
          <w:b/>
        </w:rPr>
        <w:t xml:space="preserve">griezelig </w:t>
      </w:r>
      <w:r w:rsidRPr="00965088">
        <w:rPr>
          <w:b/>
        </w:rPr>
        <w:t>dessertje te voorzien, zodat we een mooi dessertenbuffet kunnen maken, laat het ons dan weten.</w:t>
      </w:r>
    </w:p>
    <w:p w:rsidR="00B0205C" w:rsidRPr="00965088" w:rsidRDefault="00B0205C" w:rsidP="00D579B1">
      <w:pPr>
        <w:rPr>
          <w:b/>
        </w:rPr>
      </w:pPr>
    </w:p>
    <w:p w:rsidR="00D579B1" w:rsidRPr="00965088" w:rsidRDefault="00D77F8E" w:rsidP="00D579B1">
      <w:pPr>
        <w:rPr>
          <w:b/>
        </w:rPr>
      </w:pPr>
      <w:r w:rsidRPr="00965088">
        <w:rPr>
          <w:b/>
        </w:rPr>
        <w:t xml:space="preserve">Waar: </w:t>
      </w:r>
      <w:r w:rsidRPr="00965088">
        <w:rPr>
          <w:b/>
        </w:rPr>
        <w:tab/>
        <w:t xml:space="preserve">tot spookhuis omgebouwde feestzaal </w:t>
      </w:r>
      <w:r w:rsidR="00D579B1" w:rsidRPr="00965088">
        <w:rPr>
          <w:b/>
        </w:rPr>
        <w:t>d'Ouwe Kerk, Lage Kaart 644 te 2930 Brasschaat</w:t>
      </w:r>
    </w:p>
    <w:p w:rsidR="00D579B1" w:rsidRPr="00965088" w:rsidRDefault="00D579B1" w:rsidP="00D579B1">
      <w:pPr>
        <w:rPr>
          <w:b/>
        </w:rPr>
      </w:pPr>
      <w:r w:rsidRPr="00965088">
        <w:rPr>
          <w:b/>
        </w:rPr>
        <w:t>Aanvang:</w:t>
      </w:r>
      <w:r w:rsidR="00D77F8E" w:rsidRPr="00965088">
        <w:rPr>
          <w:b/>
        </w:rPr>
        <w:tab/>
      </w:r>
      <w:r w:rsidRPr="00965088">
        <w:rPr>
          <w:b/>
        </w:rPr>
        <w:t>1</w:t>
      </w:r>
      <w:r w:rsidR="00B0205C" w:rsidRPr="00965088">
        <w:rPr>
          <w:b/>
        </w:rPr>
        <w:t>9u</w:t>
      </w:r>
    </w:p>
    <w:p w:rsidR="00D77F8E" w:rsidRPr="00965088" w:rsidRDefault="00B0205C" w:rsidP="00D579B1">
      <w:pPr>
        <w:rPr>
          <w:b/>
        </w:rPr>
      </w:pPr>
      <w:r w:rsidRPr="00965088">
        <w:rPr>
          <w:b/>
        </w:rPr>
        <w:t>Bibbergeld</w:t>
      </w:r>
      <w:r w:rsidR="00D579B1" w:rsidRPr="00965088">
        <w:rPr>
          <w:b/>
        </w:rPr>
        <w:t>:</w:t>
      </w:r>
      <w:r w:rsidR="00D579B1" w:rsidRPr="00965088">
        <w:rPr>
          <w:b/>
        </w:rPr>
        <w:tab/>
      </w:r>
      <w:r w:rsidRPr="00965088">
        <w:rPr>
          <w:b/>
        </w:rPr>
        <w:t xml:space="preserve">3,50 </w:t>
      </w:r>
      <w:r w:rsidR="00D579B1" w:rsidRPr="00965088">
        <w:rPr>
          <w:b/>
        </w:rPr>
        <w:t>euro pp</w:t>
      </w:r>
      <w:r w:rsidRPr="00965088">
        <w:rPr>
          <w:b/>
        </w:rPr>
        <w:t xml:space="preserve">, </w:t>
      </w:r>
    </w:p>
    <w:p w:rsidR="00B0205C" w:rsidRPr="00965088" w:rsidRDefault="00B0205C" w:rsidP="00D77F8E">
      <w:pPr>
        <w:ind w:left="708" w:firstLine="708"/>
        <w:rPr>
          <w:b/>
        </w:rPr>
      </w:pPr>
      <w:r w:rsidRPr="00965088">
        <w:rPr>
          <w:b/>
        </w:rPr>
        <w:t>in ruil voor dit bibbergeld ontvang je aan de inkom</w:t>
      </w:r>
      <w:r w:rsidR="00D77F8E" w:rsidRPr="00965088">
        <w:rPr>
          <w:b/>
        </w:rPr>
        <w:t xml:space="preserve"> </w:t>
      </w:r>
      <w:r w:rsidRPr="00965088">
        <w:rPr>
          <w:b/>
        </w:rPr>
        <w:t>een drankbonnetje.</w:t>
      </w:r>
    </w:p>
    <w:p w:rsidR="00B0205C" w:rsidRPr="00965088" w:rsidRDefault="00D77F8E" w:rsidP="00D579B1">
      <w:pPr>
        <w:rPr>
          <w:b/>
        </w:rPr>
      </w:pPr>
      <w:r w:rsidRPr="00965088">
        <w:rPr>
          <w:b/>
        </w:rPr>
        <w:t>Prijs voor de best verklede!</w:t>
      </w:r>
    </w:p>
    <w:p w:rsidR="00D77F8E" w:rsidRPr="00965088" w:rsidRDefault="00D77F8E" w:rsidP="00D579B1">
      <w:pPr>
        <w:rPr>
          <w:b/>
        </w:rPr>
      </w:pPr>
    </w:p>
    <w:p w:rsidR="00B0205C" w:rsidRPr="00965088" w:rsidRDefault="00B0205C" w:rsidP="00D579B1">
      <w:pPr>
        <w:rPr>
          <w:b/>
        </w:rPr>
      </w:pPr>
      <w:r w:rsidRPr="00965088">
        <w:rPr>
          <w:b/>
        </w:rPr>
        <w:t>Durf jij te komen! Schrijf je dan in bij het bestuur of bij Hanshi via onderstaand formulier.</w:t>
      </w:r>
    </w:p>
    <w:p w:rsidR="00D579B1" w:rsidRPr="00965088" w:rsidRDefault="00D579B1" w:rsidP="00D579B1">
      <w:pPr>
        <w:rPr>
          <w:b/>
        </w:rPr>
      </w:pPr>
    </w:p>
    <w:p w:rsidR="00D579B1" w:rsidRPr="00965088" w:rsidRDefault="00D579B1" w:rsidP="00D579B1">
      <w:pPr>
        <w:rPr>
          <w:b/>
        </w:rPr>
      </w:pPr>
      <w:r w:rsidRPr="00965088">
        <w:rPr>
          <w:b/>
        </w:rPr>
        <w:t>Tot dan!</w:t>
      </w:r>
    </w:p>
    <w:p w:rsidR="00D579B1" w:rsidRPr="00965088" w:rsidRDefault="00D579B1" w:rsidP="00D579B1">
      <w:pPr>
        <w:pBdr>
          <w:bottom w:val="single" w:sz="12" w:space="1" w:color="auto"/>
        </w:pBdr>
        <w:rPr>
          <w:b/>
        </w:rPr>
      </w:pPr>
    </w:p>
    <w:p w:rsidR="00D579B1" w:rsidRPr="00965088" w:rsidRDefault="00D579B1" w:rsidP="00D579B1">
      <w:pPr>
        <w:rPr>
          <w:b/>
        </w:rPr>
      </w:pPr>
    </w:p>
    <w:p w:rsidR="00D579B1" w:rsidRPr="00965088" w:rsidRDefault="00D579B1" w:rsidP="00D579B1">
      <w:pPr>
        <w:jc w:val="center"/>
        <w:rPr>
          <w:b/>
        </w:rPr>
      </w:pPr>
      <w:r w:rsidRPr="00965088">
        <w:rPr>
          <w:b/>
        </w:rPr>
        <w:t>Inschrijvingsformulier:</w:t>
      </w:r>
    </w:p>
    <w:p w:rsidR="00D579B1" w:rsidRPr="00965088" w:rsidRDefault="00D579B1" w:rsidP="00D579B1">
      <w:pPr>
        <w:rPr>
          <w:b/>
        </w:rPr>
      </w:pPr>
    </w:p>
    <w:p w:rsidR="00D579B1" w:rsidRPr="00965088" w:rsidRDefault="00D579B1" w:rsidP="00D579B1">
      <w:pPr>
        <w:rPr>
          <w:b/>
        </w:rPr>
      </w:pPr>
      <w:r w:rsidRPr="00965088">
        <w:rPr>
          <w:b/>
        </w:rPr>
        <w:t>Naam………………………………………………………………………………………………………………………………</w:t>
      </w:r>
    </w:p>
    <w:p w:rsidR="00B0205C" w:rsidRPr="00965088" w:rsidRDefault="00B0205C" w:rsidP="00D579B1">
      <w:pPr>
        <w:rPr>
          <w:b/>
        </w:rPr>
      </w:pPr>
      <w:r w:rsidRPr="00965088">
        <w:rPr>
          <w:b/>
        </w:rPr>
        <w:t>Schrijft in met……………………………….personen</w:t>
      </w:r>
      <w:r w:rsidR="00D77F8E" w:rsidRPr="00965088">
        <w:rPr>
          <w:b/>
        </w:rPr>
        <w:t xml:space="preserve"> aan 3,50 euro per persoon</w:t>
      </w:r>
    </w:p>
    <w:p w:rsidR="00D77F8E" w:rsidRPr="00965088" w:rsidRDefault="00D77F8E" w:rsidP="00D579B1">
      <w:pPr>
        <w:rPr>
          <w:b/>
        </w:rPr>
      </w:pPr>
    </w:p>
    <w:p w:rsidR="00D579B1" w:rsidRPr="00965088" w:rsidRDefault="00D579B1" w:rsidP="00D579B1">
      <w:pPr>
        <w:rPr>
          <w:b/>
        </w:rPr>
      </w:pPr>
      <w:r w:rsidRPr="00965088">
        <w:rPr>
          <w:b/>
        </w:rPr>
        <w:t>Totaal te betalen</w:t>
      </w:r>
      <w:r w:rsidR="00D77F8E" w:rsidRPr="00965088">
        <w:rPr>
          <w:b/>
        </w:rPr>
        <w:tab/>
        <w:t>…………… personen x 3,50</w:t>
      </w:r>
      <w:r w:rsidR="00801DFF">
        <w:rPr>
          <w:b/>
        </w:rPr>
        <w:t xml:space="preserve"> euro</w:t>
      </w:r>
      <w:r w:rsidRPr="00965088">
        <w:rPr>
          <w:b/>
        </w:rPr>
        <w:tab/>
        <w:t>= ………………………………………euro</w:t>
      </w:r>
    </w:p>
    <w:p w:rsidR="00D579B1" w:rsidRPr="00965088" w:rsidRDefault="00D579B1" w:rsidP="00D579B1">
      <w:pPr>
        <w:rPr>
          <w:b/>
        </w:rPr>
      </w:pPr>
    </w:p>
    <w:p w:rsidR="00801DFF" w:rsidRDefault="00D579B1" w:rsidP="00801DFF">
      <w:pPr>
        <w:rPr>
          <w:b/>
        </w:rPr>
      </w:pPr>
      <w:r w:rsidRPr="00965088">
        <w:rPr>
          <w:b/>
        </w:rPr>
        <w:t xml:space="preserve">Wij voorzien een dessertje </w:t>
      </w:r>
      <w:r w:rsidRPr="00965088">
        <w:rPr>
          <w:b/>
        </w:rPr>
        <w:tab/>
        <w:t>JA</w:t>
      </w:r>
      <w:r w:rsidRPr="00965088">
        <w:rPr>
          <w:b/>
        </w:rPr>
        <w:tab/>
      </w:r>
      <w:r w:rsidRPr="00965088">
        <w:rPr>
          <w:b/>
        </w:rPr>
        <w:tab/>
        <w:t xml:space="preserve">NEE  </w:t>
      </w:r>
      <w:r w:rsidRPr="00965088">
        <w:rPr>
          <w:b/>
        </w:rPr>
        <w:tab/>
      </w:r>
      <w:r w:rsidRPr="00965088">
        <w:rPr>
          <w:b/>
        </w:rPr>
        <w:tab/>
      </w:r>
      <w:r w:rsidR="00D43860">
        <w:rPr>
          <w:b/>
        </w:rPr>
        <w:t>(omcirkel uw keuze)</w:t>
      </w:r>
    </w:p>
    <w:p w:rsidR="00386455" w:rsidRPr="00801DFF" w:rsidRDefault="00965088" w:rsidP="00801DFF">
      <w:pPr>
        <w:rPr>
          <w:b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14EF11F4" wp14:editId="32907790">
            <wp:simplePos x="0" y="0"/>
            <wp:positionH relativeFrom="column">
              <wp:posOffset>-36195</wp:posOffset>
            </wp:positionH>
            <wp:positionV relativeFrom="paragraph">
              <wp:posOffset>220345</wp:posOffset>
            </wp:positionV>
            <wp:extent cx="5760720" cy="1156335"/>
            <wp:effectExtent l="0" t="0" r="0" b="571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455" w:rsidRPr="0080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loween Spi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lop">
    <w:panose1 w:val="04010506040000020004"/>
    <w:charset w:val="00"/>
    <w:family w:val="decorative"/>
    <w:pitch w:val="variable"/>
    <w:sig w:usb0="A00000EF" w:usb1="5000205B" w:usb2="00000000" w:usb3="00000000" w:csb0="0000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AA"/>
    <w:rsid w:val="00362112"/>
    <w:rsid w:val="00386455"/>
    <w:rsid w:val="0050792A"/>
    <w:rsid w:val="005A5B33"/>
    <w:rsid w:val="00801DFF"/>
    <w:rsid w:val="00965088"/>
    <w:rsid w:val="009E0BCB"/>
    <w:rsid w:val="00AE040C"/>
    <w:rsid w:val="00B0205C"/>
    <w:rsid w:val="00BE1FAA"/>
    <w:rsid w:val="00C42A5A"/>
    <w:rsid w:val="00C74083"/>
    <w:rsid w:val="00C83880"/>
    <w:rsid w:val="00D43860"/>
    <w:rsid w:val="00D579B1"/>
    <w:rsid w:val="00D77F8E"/>
    <w:rsid w:val="00F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04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04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FF0000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679B-3101-4B7A-A16B-416A6667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Van Brecht</dc:creator>
  <cp:lastModifiedBy>Martine Van Brecht</cp:lastModifiedBy>
  <cp:revision>6</cp:revision>
  <cp:lastPrinted>2022-09-07T14:38:00Z</cp:lastPrinted>
  <dcterms:created xsi:type="dcterms:W3CDTF">2022-09-07T12:35:00Z</dcterms:created>
  <dcterms:modified xsi:type="dcterms:W3CDTF">2022-09-09T13:45:00Z</dcterms:modified>
</cp:coreProperties>
</file>